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5C2" w:rsidRDefault="00F9033B" w:rsidP="005579F8">
      <w:pPr>
        <w:jc w:val="center"/>
        <w:rPr>
          <w:rFonts w:ascii="Times New Roman" w:hAnsi="Times New Roman" w:cs="Times New Roman"/>
        </w:rPr>
      </w:pPr>
      <w:r>
        <w:rPr>
          <w:noProof/>
        </w:rPr>
        <w:drawing>
          <wp:inline distT="0" distB="0" distL="0" distR="0" wp14:anchorId="12C307EE" wp14:editId="5F13F6A6">
            <wp:extent cx="3476625" cy="6144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65210" cy="630105"/>
                    </a:xfrm>
                    <a:prstGeom prst="rect">
                      <a:avLst/>
                    </a:prstGeom>
                  </pic:spPr>
                </pic:pic>
              </a:graphicData>
            </a:graphic>
          </wp:inline>
        </w:drawing>
      </w:r>
    </w:p>
    <w:p w:rsidR="005579F8" w:rsidRDefault="00F9033B" w:rsidP="00F9033B">
      <w:pPr>
        <w:rPr>
          <w:rFonts w:ascii="Times New Roman" w:hAnsi="Times New Roman" w:cs="Times New Roman"/>
          <w:b/>
        </w:rPr>
      </w:pPr>
      <w:r>
        <w:rPr>
          <w:rFonts w:ascii="Times New Roman" w:hAnsi="Times New Roman" w:cs="Times New Roman"/>
          <w:b/>
        </w:rPr>
        <w:t>Unemployment Insurance Customer Service Survey</w:t>
      </w:r>
    </w:p>
    <w:p w:rsidR="00F9033B" w:rsidRDefault="00F9033B" w:rsidP="00F9033B">
      <w:pPr>
        <w:rPr>
          <w:rFonts w:ascii="Times New Roman" w:hAnsi="Times New Roman" w:cs="Times New Roman"/>
        </w:rPr>
      </w:pPr>
      <w:r>
        <w:rPr>
          <w:rFonts w:ascii="Times New Roman" w:hAnsi="Times New Roman" w:cs="Times New Roman"/>
        </w:rPr>
        <w:t>(C</w:t>
      </w:r>
      <w:r w:rsidRPr="005D1DFB">
        <w:rPr>
          <w:rFonts w:ascii="Times New Roman" w:hAnsi="Times New Roman" w:cs="Times New Roman"/>
        </w:rPr>
        <w:t>ircle the SC Works Center visited) Abbeville, Edgefield, Greenwood, Laurens, McCormick, New</w:t>
      </w:r>
      <w:r>
        <w:rPr>
          <w:rFonts w:ascii="Times New Roman" w:hAnsi="Times New Roman" w:cs="Times New Roman"/>
        </w:rPr>
        <w:t>berry, Saluda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579F8" w:rsidTr="00795CC3">
        <w:tc>
          <w:tcPr>
            <w:tcW w:w="5395" w:type="dxa"/>
          </w:tcPr>
          <w:p w:rsidR="005579F8" w:rsidRPr="002C354B" w:rsidRDefault="005579F8" w:rsidP="00671E32">
            <w:pPr>
              <w:rPr>
                <w:rFonts w:ascii="Times New Roman" w:hAnsi="Times New Roman" w:cs="Times New Roman"/>
              </w:rPr>
            </w:pPr>
            <w:r>
              <w:rPr>
                <w:rFonts w:ascii="Times New Roman" w:hAnsi="Times New Roman" w:cs="Times New Roman"/>
              </w:rPr>
              <w:t>Date: __________________________________________</w:t>
            </w:r>
          </w:p>
        </w:tc>
        <w:tc>
          <w:tcPr>
            <w:tcW w:w="5395" w:type="dxa"/>
          </w:tcPr>
          <w:p w:rsidR="00B83E65" w:rsidRPr="002C354B" w:rsidRDefault="005579F8" w:rsidP="00B03EAB">
            <w:pPr>
              <w:rPr>
                <w:rFonts w:ascii="Times New Roman" w:hAnsi="Times New Roman" w:cs="Times New Roman"/>
              </w:rPr>
            </w:pPr>
            <w:r>
              <w:rPr>
                <w:rFonts w:ascii="Times New Roman" w:hAnsi="Times New Roman" w:cs="Times New Roman"/>
              </w:rPr>
              <w:t>Age: __________________________________________</w:t>
            </w:r>
          </w:p>
        </w:tc>
      </w:tr>
      <w:tr w:rsidR="005579F8" w:rsidTr="00795CC3">
        <w:tc>
          <w:tcPr>
            <w:tcW w:w="5395" w:type="dxa"/>
          </w:tcPr>
          <w:p w:rsidR="005579F8" w:rsidRDefault="005579F8" w:rsidP="00671E32">
            <w:pPr>
              <w:rPr>
                <w:rFonts w:ascii="Times New Roman" w:hAnsi="Times New Roman" w:cs="Times New Roman"/>
              </w:rPr>
            </w:pPr>
          </w:p>
        </w:tc>
        <w:tc>
          <w:tcPr>
            <w:tcW w:w="5395" w:type="dxa"/>
          </w:tcPr>
          <w:p w:rsidR="005579F8" w:rsidRDefault="005579F8" w:rsidP="00671E32">
            <w:pPr>
              <w:rPr>
                <w:rFonts w:ascii="Times New Roman" w:hAnsi="Times New Roman" w:cs="Times New Roman"/>
              </w:rPr>
            </w:pPr>
          </w:p>
        </w:tc>
      </w:tr>
    </w:tbl>
    <w:p w:rsidR="005579F8" w:rsidRDefault="005579F8" w:rsidP="005579F8">
      <w:pPr>
        <w:jc w:val="both"/>
        <w:rPr>
          <w:rFonts w:ascii="Times New Roman" w:hAnsi="Times New Roman" w:cs="Times New Roman"/>
        </w:rPr>
      </w:pPr>
      <w:r>
        <w:rPr>
          <w:rFonts w:ascii="Times New Roman" w:hAnsi="Times New Roman" w:cs="Times New Roman"/>
        </w:rPr>
        <w:t>Thank you for telling us about your visit to the SC Works Upper Savannah Center.  The following survey is voluntary and will be kept confidential.  Your answers may be used to improve the services at the center.</w:t>
      </w:r>
    </w:p>
    <w:p w:rsidR="00B83E65" w:rsidRPr="00B83E65" w:rsidRDefault="00B83E65" w:rsidP="00B83E65">
      <w:pPr>
        <w:jc w:val="both"/>
        <w:rPr>
          <w:rFonts w:ascii="Times New Roman" w:hAnsi="Times New Roman" w:cs="Times New Roman"/>
          <w:b/>
        </w:rPr>
      </w:pPr>
      <w:r w:rsidRPr="00B83E65">
        <w:rPr>
          <w:rFonts w:ascii="Times New Roman" w:hAnsi="Times New Roman" w:cs="Times New Roman"/>
        </w:rPr>
        <w:t xml:space="preserve">The following questions are related to Unemployment Insurance (UI) services you may have received during your visit to SC Works.   SC Works serves as an access point to UI and staff can only assist you in navigating to and through the online UI system or provide you with contact information to reach a UI representative.  </w:t>
      </w:r>
      <w:r w:rsidRPr="00B83E65">
        <w:rPr>
          <w:rFonts w:ascii="Times New Roman" w:hAnsi="Times New Roman" w:cs="Times New Roman"/>
          <w:b/>
        </w:rPr>
        <w:t>Please be aware SC Works staff are not UI representativ</w:t>
      </w:r>
      <w:r w:rsidR="00FC3F1B">
        <w:rPr>
          <w:rFonts w:ascii="Times New Roman" w:hAnsi="Times New Roman" w:cs="Times New Roman"/>
          <w:b/>
        </w:rPr>
        <w:t>es or specialists.  They have no</w:t>
      </w:r>
      <w:r w:rsidRPr="00B83E65">
        <w:rPr>
          <w:rFonts w:ascii="Times New Roman" w:hAnsi="Times New Roman" w:cs="Times New Roman"/>
          <w:b/>
        </w:rPr>
        <w:t xml:space="preserve"> access to your UI claim and cannot address any UI issues or specific questions.</w:t>
      </w:r>
    </w:p>
    <w:p w:rsidR="005579F8" w:rsidRDefault="005579F8" w:rsidP="005579F8">
      <w:pPr>
        <w:jc w:val="both"/>
        <w:rPr>
          <w:rFonts w:ascii="Times New Roman" w:hAnsi="Times New Roman" w:cs="Times New Roman"/>
        </w:rPr>
      </w:pPr>
      <w:r>
        <w:rPr>
          <w:rFonts w:ascii="Times New Roman" w:hAnsi="Times New Roman" w:cs="Times New Roman"/>
        </w:rPr>
        <w:t>Please answer the questions below.</w:t>
      </w:r>
    </w:p>
    <w:p w:rsidR="00B83E65" w:rsidRPr="00B83E65" w:rsidRDefault="00B83E65" w:rsidP="00B83E65">
      <w:pPr>
        <w:pStyle w:val="ListParagraph"/>
        <w:numPr>
          <w:ilvl w:val="0"/>
          <w:numId w:val="35"/>
        </w:numPr>
        <w:jc w:val="both"/>
        <w:rPr>
          <w:rFonts w:ascii="Times New Roman" w:hAnsi="Times New Roman" w:cs="Times New Roman"/>
        </w:rPr>
      </w:pPr>
      <w:r w:rsidRPr="00B83E65">
        <w:rPr>
          <w:rFonts w:ascii="Times New Roman" w:hAnsi="Times New Roman" w:cs="Times New Roman"/>
        </w:rPr>
        <w:t>Was the SC Works staff friendly;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3"/>
      </w:tblGrid>
      <w:tr w:rsidR="00B83E65" w:rsidTr="005D7593">
        <w:trPr>
          <w:trHeight w:val="190"/>
          <w:jc w:val="center"/>
        </w:trPr>
        <w:tc>
          <w:tcPr>
            <w:tcW w:w="4463" w:type="dxa"/>
          </w:tcPr>
          <w:p w:rsidR="00B83E65" w:rsidRPr="005579F8" w:rsidRDefault="00B83E65" w:rsidP="005D7593">
            <w:pPr>
              <w:pStyle w:val="ListParagraph"/>
              <w:numPr>
                <w:ilvl w:val="0"/>
                <w:numId w:val="10"/>
              </w:numPr>
              <w:rPr>
                <w:rFonts w:ascii="Times New Roman" w:hAnsi="Times New Roman" w:cs="Times New Roman"/>
              </w:rPr>
            </w:pPr>
            <w:r>
              <w:rPr>
                <w:rFonts w:ascii="Times New Roman" w:hAnsi="Times New Roman" w:cs="Times New Roman"/>
              </w:rPr>
              <w:t>Yes, they were concerned with helping me.</w:t>
            </w:r>
          </w:p>
        </w:tc>
        <w:tc>
          <w:tcPr>
            <w:tcW w:w="4463" w:type="dxa"/>
          </w:tcPr>
          <w:p w:rsidR="00B83E65" w:rsidRPr="005579F8" w:rsidRDefault="00B83E65" w:rsidP="00B83E65">
            <w:pPr>
              <w:pStyle w:val="ListParagraph"/>
              <w:numPr>
                <w:ilvl w:val="0"/>
                <w:numId w:val="10"/>
              </w:numPr>
              <w:jc w:val="both"/>
              <w:rPr>
                <w:rFonts w:ascii="Times New Roman" w:hAnsi="Times New Roman" w:cs="Times New Roman"/>
              </w:rPr>
            </w:pPr>
            <w:r>
              <w:rPr>
                <w:rFonts w:ascii="Times New Roman" w:hAnsi="Times New Roman" w:cs="Times New Roman"/>
              </w:rPr>
              <w:t>Yes, but they did not appear to be concerned about my issue(s).</w:t>
            </w:r>
          </w:p>
        </w:tc>
        <w:bookmarkStart w:id="0" w:name="_GoBack"/>
        <w:bookmarkEnd w:id="0"/>
      </w:tr>
      <w:tr w:rsidR="00631136" w:rsidTr="00DB7E98">
        <w:trPr>
          <w:trHeight w:val="179"/>
          <w:jc w:val="center"/>
        </w:trPr>
        <w:tc>
          <w:tcPr>
            <w:tcW w:w="8926" w:type="dxa"/>
            <w:gridSpan w:val="2"/>
          </w:tcPr>
          <w:p w:rsidR="00B03EAB" w:rsidRDefault="00631136" w:rsidP="00631136">
            <w:pPr>
              <w:pStyle w:val="ListParagraph"/>
              <w:numPr>
                <w:ilvl w:val="0"/>
                <w:numId w:val="10"/>
              </w:numPr>
              <w:jc w:val="both"/>
              <w:rPr>
                <w:rFonts w:ascii="Times New Roman" w:hAnsi="Times New Roman" w:cs="Times New Roman"/>
              </w:rPr>
            </w:pPr>
            <w:r w:rsidRPr="00631136">
              <w:rPr>
                <w:rFonts w:ascii="Times New Roman" w:hAnsi="Times New Roman" w:cs="Times New Roman"/>
              </w:rPr>
              <w:t>No</w:t>
            </w:r>
            <w:r w:rsidR="00FC3F1B" w:rsidRPr="00631136">
              <w:rPr>
                <w:rFonts w:ascii="Times New Roman" w:hAnsi="Times New Roman" w:cs="Times New Roman"/>
              </w:rPr>
              <w:t>, Why? _</w:t>
            </w:r>
            <w:r w:rsidRPr="00631136">
              <w:rPr>
                <w:rFonts w:ascii="Times New Roman" w:hAnsi="Times New Roman" w:cs="Times New Roman"/>
              </w:rPr>
              <w:t>_______________________</w:t>
            </w:r>
            <w:r>
              <w:rPr>
                <w:rFonts w:ascii="Times New Roman" w:hAnsi="Times New Roman" w:cs="Times New Roman"/>
              </w:rPr>
              <w:t>______________________________</w:t>
            </w:r>
            <w:r w:rsidR="00B03EAB">
              <w:rPr>
                <w:rFonts w:ascii="Times New Roman" w:hAnsi="Times New Roman" w:cs="Times New Roman"/>
              </w:rPr>
              <w:t>_______</w:t>
            </w:r>
          </w:p>
          <w:p w:rsidR="00B03EAB" w:rsidRDefault="00B03EAB" w:rsidP="00631136">
            <w:pPr>
              <w:pStyle w:val="ListParagraph"/>
              <w:numPr>
                <w:ilvl w:val="0"/>
                <w:numId w:val="10"/>
              </w:numPr>
              <w:jc w:val="both"/>
              <w:rPr>
                <w:rFonts w:ascii="Times New Roman" w:hAnsi="Times New Roman" w:cs="Times New Roman"/>
              </w:rPr>
            </w:pPr>
            <w:r>
              <w:rPr>
                <w:rFonts w:ascii="Times New Roman" w:hAnsi="Times New Roman" w:cs="Times New Roman"/>
              </w:rPr>
              <w:t>Who assisted you?______________________________________________________</w:t>
            </w:r>
          </w:p>
          <w:p w:rsidR="00631136" w:rsidRPr="00B03EAB" w:rsidRDefault="00631136" w:rsidP="00B03EAB">
            <w:pPr>
              <w:ind w:left="360"/>
              <w:jc w:val="both"/>
              <w:rPr>
                <w:rFonts w:ascii="Times New Roman" w:hAnsi="Times New Roman" w:cs="Times New Roman"/>
              </w:rPr>
            </w:pPr>
            <w:r w:rsidRPr="00B03EAB">
              <w:rPr>
                <w:rFonts w:ascii="Times New Roman" w:hAnsi="Times New Roman" w:cs="Times New Roman"/>
              </w:rPr>
              <w:t>__________________</w:t>
            </w:r>
          </w:p>
        </w:tc>
      </w:tr>
    </w:tbl>
    <w:p w:rsidR="00631136" w:rsidRPr="00631136" w:rsidRDefault="00631136" w:rsidP="00631136">
      <w:pPr>
        <w:pStyle w:val="ListParagraph"/>
        <w:numPr>
          <w:ilvl w:val="0"/>
          <w:numId w:val="35"/>
        </w:numPr>
        <w:jc w:val="both"/>
        <w:rPr>
          <w:rFonts w:ascii="Times New Roman" w:hAnsi="Times New Roman" w:cs="Times New Roman"/>
        </w:rPr>
      </w:pPr>
      <w:r w:rsidRPr="00631136">
        <w:rPr>
          <w:rFonts w:ascii="Times New Roman" w:hAnsi="Times New Roman" w:cs="Times New Roman"/>
        </w:rPr>
        <w:t>Did the SC Works staff assist you in accessing the UI system?  Were they knowledgeable of the site and able to assist you in locating the info you needed?  Such as filing a claim or an appeal, obtaining a printout, etc...</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3"/>
      </w:tblGrid>
      <w:tr w:rsidR="00ED02C4" w:rsidTr="00795CC3">
        <w:trPr>
          <w:trHeight w:val="190"/>
          <w:jc w:val="center"/>
        </w:trPr>
        <w:tc>
          <w:tcPr>
            <w:tcW w:w="4463" w:type="dxa"/>
          </w:tcPr>
          <w:p w:rsidR="00ED02C4" w:rsidRPr="005579F8" w:rsidRDefault="00ED02C4" w:rsidP="00631136">
            <w:pPr>
              <w:pStyle w:val="ListParagraph"/>
              <w:numPr>
                <w:ilvl w:val="0"/>
                <w:numId w:val="21"/>
              </w:numPr>
              <w:rPr>
                <w:rFonts w:ascii="Times New Roman" w:hAnsi="Times New Roman" w:cs="Times New Roman"/>
              </w:rPr>
            </w:pPr>
            <w:r>
              <w:rPr>
                <w:rFonts w:ascii="Times New Roman" w:hAnsi="Times New Roman" w:cs="Times New Roman"/>
              </w:rPr>
              <w:t>Y</w:t>
            </w:r>
            <w:r w:rsidR="00631136">
              <w:rPr>
                <w:rFonts w:ascii="Times New Roman" w:hAnsi="Times New Roman" w:cs="Times New Roman"/>
              </w:rPr>
              <w:t>es</w:t>
            </w:r>
          </w:p>
        </w:tc>
        <w:tc>
          <w:tcPr>
            <w:tcW w:w="4463" w:type="dxa"/>
          </w:tcPr>
          <w:p w:rsidR="00ED02C4" w:rsidRPr="005579F8" w:rsidRDefault="00631136" w:rsidP="00631136">
            <w:pPr>
              <w:pStyle w:val="ListParagraph"/>
              <w:numPr>
                <w:ilvl w:val="0"/>
                <w:numId w:val="21"/>
              </w:numPr>
              <w:jc w:val="both"/>
              <w:rPr>
                <w:rFonts w:ascii="Times New Roman" w:hAnsi="Times New Roman" w:cs="Times New Roman"/>
              </w:rPr>
            </w:pPr>
            <w:r>
              <w:rPr>
                <w:rFonts w:ascii="Times New Roman" w:hAnsi="Times New Roman" w:cs="Times New Roman"/>
              </w:rPr>
              <w:t>No</w:t>
            </w:r>
          </w:p>
        </w:tc>
      </w:tr>
      <w:tr w:rsidR="00631136" w:rsidTr="00545D9E">
        <w:trPr>
          <w:trHeight w:val="179"/>
          <w:jc w:val="center"/>
        </w:trPr>
        <w:tc>
          <w:tcPr>
            <w:tcW w:w="8926" w:type="dxa"/>
            <w:gridSpan w:val="2"/>
          </w:tcPr>
          <w:p w:rsidR="00631136" w:rsidRPr="00631136" w:rsidRDefault="00631136" w:rsidP="00631136">
            <w:pPr>
              <w:pStyle w:val="ListParagraph"/>
              <w:numPr>
                <w:ilvl w:val="0"/>
                <w:numId w:val="21"/>
              </w:numPr>
              <w:jc w:val="both"/>
              <w:rPr>
                <w:rFonts w:ascii="Times New Roman" w:hAnsi="Times New Roman" w:cs="Times New Roman"/>
              </w:rPr>
            </w:pPr>
            <w:r w:rsidRPr="00631136">
              <w:rPr>
                <w:rFonts w:ascii="Times New Roman" w:hAnsi="Times New Roman" w:cs="Times New Roman"/>
              </w:rPr>
              <w:t>No, please explain</w:t>
            </w:r>
            <w:r>
              <w:rPr>
                <w:rFonts w:ascii="Times New Roman" w:hAnsi="Times New Roman" w:cs="Times New Roman"/>
              </w:rPr>
              <w:t>_________________________________________________________</w:t>
            </w:r>
          </w:p>
        </w:tc>
      </w:tr>
    </w:tbl>
    <w:p w:rsidR="005B4D9D" w:rsidRPr="00B03EAB" w:rsidRDefault="005B4D9D" w:rsidP="005B4D9D">
      <w:pPr>
        <w:pStyle w:val="ListParagraph"/>
        <w:rPr>
          <w:rFonts w:ascii="Times New Roman" w:hAnsi="Times New Roman" w:cs="Times New Roman"/>
          <w:sz w:val="16"/>
          <w:szCs w:val="16"/>
        </w:rPr>
      </w:pPr>
    </w:p>
    <w:p w:rsidR="005B4D9D" w:rsidRPr="000D4CF4" w:rsidRDefault="005B4D9D" w:rsidP="000D4CF4">
      <w:pPr>
        <w:pStyle w:val="ListParagraph"/>
        <w:numPr>
          <w:ilvl w:val="0"/>
          <w:numId w:val="35"/>
        </w:numPr>
        <w:rPr>
          <w:rFonts w:ascii="Times New Roman" w:hAnsi="Times New Roman" w:cs="Times New Roman"/>
        </w:rPr>
      </w:pPr>
      <w:r w:rsidRPr="000D4CF4">
        <w:rPr>
          <w:rFonts w:ascii="Times New Roman" w:hAnsi="Times New Roman" w:cs="Times New Roman"/>
        </w:rPr>
        <w:t>The staff helped me with the following (circle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3"/>
      </w:tblGrid>
      <w:tr w:rsidR="005B4D9D" w:rsidTr="00B365BB">
        <w:trPr>
          <w:trHeight w:val="116"/>
          <w:jc w:val="center"/>
        </w:trPr>
        <w:tc>
          <w:tcPr>
            <w:tcW w:w="4463" w:type="dxa"/>
          </w:tcPr>
          <w:p w:rsidR="005B4D9D" w:rsidRPr="005579F8" w:rsidRDefault="005B4D9D" w:rsidP="002B0401">
            <w:pPr>
              <w:pStyle w:val="ListParagraph"/>
              <w:numPr>
                <w:ilvl w:val="0"/>
                <w:numId w:val="38"/>
              </w:numPr>
              <w:rPr>
                <w:rFonts w:ascii="Times New Roman" w:hAnsi="Times New Roman" w:cs="Times New Roman"/>
              </w:rPr>
            </w:pPr>
            <w:r>
              <w:rPr>
                <w:rFonts w:ascii="Times New Roman" w:hAnsi="Times New Roman" w:cs="Times New Roman"/>
              </w:rPr>
              <w:t>Creating a resume</w:t>
            </w:r>
          </w:p>
        </w:tc>
        <w:tc>
          <w:tcPr>
            <w:tcW w:w="4463" w:type="dxa"/>
          </w:tcPr>
          <w:p w:rsidR="005B4D9D" w:rsidRPr="005579F8" w:rsidRDefault="005B4D9D" w:rsidP="002B0401">
            <w:pPr>
              <w:pStyle w:val="ListParagraph"/>
              <w:numPr>
                <w:ilvl w:val="0"/>
                <w:numId w:val="38"/>
              </w:numPr>
              <w:jc w:val="both"/>
              <w:rPr>
                <w:rFonts w:ascii="Times New Roman" w:hAnsi="Times New Roman" w:cs="Times New Roman"/>
              </w:rPr>
            </w:pPr>
            <w:r>
              <w:rPr>
                <w:rFonts w:ascii="Times New Roman" w:hAnsi="Times New Roman" w:cs="Times New Roman"/>
              </w:rPr>
              <w:t xml:space="preserve">Navigating the SC </w:t>
            </w:r>
            <w:r w:rsidR="0076629C">
              <w:rPr>
                <w:rFonts w:ascii="Times New Roman" w:hAnsi="Times New Roman" w:cs="Times New Roman"/>
              </w:rPr>
              <w:t>Works</w:t>
            </w:r>
            <w:r>
              <w:rPr>
                <w:rFonts w:ascii="Times New Roman" w:hAnsi="Times New Roman" w:cs="Times New Roman"/>
              </w:rPr>
              <w:t xml:space="preserve"> website</w:t>
            </w:r>
          </w:p>
        </w:tc>
      </w:tr>
      <w:tr w:rsidR="005B4D9D" w:rsidTr="00B365BB">
        <w:trPr>
          <w:trHeight w:val="297"/>
          <w:jc w:val="center"/>
        </w:trPr>
        <w:tc>
          <w:tcPr>
            <w:tcW w:w="4463" w:type="dxa"/>
          </w:tcPr>
          <w:p w:rsidR="005B4D9D" w:rsidRPr="005579F8" w:rsidRDefault="005B4D9D" w:rsidP="002B0401">
            <w:pPr>
              <w:pStyle w:val="ListParagraph"/>
              <w:numPr>
                <w:ilvl w:val="0"/>
                <w:numId w:val="38"/>
              </w:numPr>
              <w:jc w:val="both"/>
              <w:rPr>
                <w:rFonts w:ascii="Times New Roman" w:hAnsi="Times New Roman" w:cs="Times New Roman"/>
              </w:rPr>
            </w:pPr>
            <w:r>
              <w:rPr>
                <w:rFonts w:ascii="Times New Roman" w:hAnsi="Times New Roman" w:cs="Times New Roman"/>
              </w:rPr>
              <w:t>Finding job training</w:t>
            </w:r>
          </w:p>
        </w:tc>
        <w:tc>
          <w:tcPr>
            <w:tcW w:w="4463" w:type="dxa"/>
          </w:tcPr>
          <w:p w:rsidR="005B4D9D" w:rsidRPr="005579F8" w:rsidRDefault="005B4D9D" w:rsidP="002B0401">
            <w:pPr>
              <w:pStyle w:val="ListParagraph"/>
              <w:numPr>
                <w:ilvl w:val="0"/>
                <w:numId w:val="38"/>
              </w:numPr>
              <w:jc w:val="both"/>
              <w:rPr>
                <w:rFonts w:ascii="Times New Roman" w:hAnsi="Times New Roman" w:cs="Times New Roman"/>
              </w:rPr>
            </w:pPr>
            <w:r>
              <w:rPr>
                <w:rFonts w:ascii="Times New Roman" w:hAnsi="Times New Roman" w:cs="Times New Roman"/>
              </w:rPr>
              <w:t>Following up with finding job leads</w:t>
            </w:r>
          </w:p>
        </w:tc>
      </w:tr>
    </w:tbl>
    <w:p w:rsidR="005B4D9D" w:rsidRPr="00B03EAB" w:rsidRDefault="005B4D9D" w:rsidP="005B4D9D">
      <w:pPr>
        <w:pStyle w:val="ListParagraph"/>
        <w:rPr>
          <w:rFonts w:ascii="Times New Roman" w:hAnsi="Times New Roman" w:cs="Times New Roman"/>
          <w:sz w:val="16"/>
          <w:szCs w:val="16"/>
        </w:rPr>
      </w:pPr>
    </w:p>
    <w:p w:rsidR="005B4D9D" w:rsidRDefault="005B4D9D" w:rsidP="005B4D9D">
      <w:pPr>
        <w:pStyle w:val="ListParagraph"/>
        <w:numPr>
          <w:ilvl w:val="0"/>
          <w:numId w:val="27"/>
        </w:numPr>
        <w:rPr>
          <w:rFonts w:ascii="Times New Roman" w:hAnsi="Times New Roman" w:cs="Times New Roman"/>
        </w:rPr>
      </w:pPr>
      <w:r>
        <w:rPr>
          <w:rFonts w:ascii="Times New Roman" w:hAnsi="Times New Roman" w:cs="Times New Roman"/>
        </w:rPr>
        <w:t>After this visit, I feel closer to finding a job.</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3"/>
      </w:tblGrid>
      <w:tr w:rsidR="005B4D9D" w:rsidTr="00B365BB">
        <w:trPr>
          <w:trHeight w:val="116"/>
          <w:jc w:val="center"/>
        </w:trPr>
        <w:tc>
          <w:tcPr>
            <w:tcW w:w="4463" w:type="dxa"/>
          </w:tcPr>
          <w:p w:rsidR="005B4D9D" w:rsidRPr="005579F8" w:rsidRDefault="005B4D9D" w:rsidP="00B365BB">
            <w:pPr>
              <w:pStyle w:val="ListParagraph"/>
              <w:numPr>
                <w:ilvl w:val="0"/>
                <w:numId w:val="24"/>
              </w:numPr>
              <w:rPr>
                <w:rFonts w:ascii="Times New Roman" w:hAnsi="Times New Roman" w:cs="Times New Roman"/>
              </w:rPr>
            </w:pPr>
            <w:r>
              <w:rPr>
                <w:rFonts w:ascii="Times New Roman" w:hAnsi="Times New Roman" w:cs="Times New Roman"/>
              </w:rPr>
              <w:t>Yes</w:t>
            </w:r>
          </w:p>
        </w:tc>
        <w:tc>
          <w:tcPr>
            <w:tcW w:w="4463" w:type="dxa"/>
          </w:tcPr>
          <w:p w:rsidR="005B4D9D" w:rsidRPr="005579F8" w:rsidRDefault="005B4D9D" w:rsidP="00B365BB">
            <w:pPr>
              <w:pStyle w:val="ListParagraph"/>
              <w:numPr>
                <w:ilvl w:val="0"/>
                <w:numId w:val="24"/>
              </w:numPr>
              <w:jc w:val="both"/>
              <w:rPr>
                <w:rFonts w:ascii="Times New Roman" w:hAnsi="Times New Roman" w:cs="Times New Roman"/>
              </w:rPr>
            </w:pPr>
            <w:r>
              <w:rPr>
                <w:rFonts w:ascii="Times New Roman" w:hAnsi="Times New Roman" w:cs="Times New Roman"/>
              </w:rPr>
              <w:t>No</w:t>
            </w:r>
          </w:p>
        </w:tc>
      </w:tr>
    </w:tbl>
    <w:p w:rsidR="00795CC3" w:rsidRPr="00527D7A" w:rsidRDefault="005B4D9D" w:rsidP="005B4D9D">
      <w:pPr>
        <w:rPr>
          <w:rFonts w:ascii="Times New Roman" w:hAnsi="Times New Roman" w:cs="Times New Roman"/>
          <w:b/>
        </w:rPr>
      </w:pPr>
      <w:r w:rsidRPr="00527D7A">
        <w:rPr>
          <w:rFonts w:ascii="Times New Roman" w:hAnsi="Times New Roman" w:cs="Times New Roman"/>
          <w:b/>
        </w:rPr>
        <w:t>While the SC Works Center has no control over the UI call center, we would still like your feedback</w:t>
      </w:r>
      <w:r w:rsidR="0076629C">
        <w:rPr>
          <w:rFonts w:ascii="Times New Roman" w:hAnsi="Times New Roman" w:cs="Times New Roman"/>
          <w:b/>
        </w:rPr>
        <w:t xml:space="preserve"> if you have recently called for help.</w:t>
      </w:r>
    </w:p>
    <w:p w:rsidR="005B4D9D" w:rsidRDefault="005B4D9D" w:rsidP="005B4D9D">
      <w:pPr>
        <w:pStyle w:val="ListParagraph"/>
        <w:numPr>
          <w:ilvl w:val="0"/>
          <w:numId w:val="29"/>
        </w:numPr>
        <w:rPr>
          <w:rFonts w:ascii="Times New Roman" w:hAnsi="Times New Roman" w:cs="Times New Roman"/>
        </w:rPr>
      </w:pPr>
      <w:r>
        <w:rPr>
          <w:rFonts w:ascii="Times New Roman" w:hAnsi="Times New Roman" w:cs="Times New Roman"/>
        </w:rPr>
        <w:t>How soon were you able to contact a live representative?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3"/>
      </w:tblGrid>
      <w:tr w:rsidR="005B4D9D" w:rsidTr="00B365BB">
        <w:trPr>
          <w:trHeight w:val="116"/>
          <w:jc w:val="center"/>
        </w:trPr>
        <w:tc>
          <w:tcPr>
            <w:tcW w:w="4463" w:type="dxa"/>
          </w:tcPr>
          <w:p w:rsidR="005B4D9D" w:rsidRPr="005579F8" w:rsidRDefault="005B4D9D" w:rsidP="005B4D9D">
            <w:pPr>
              <w:pStyle w:val="ListParagraph"/>
              <w:numPr>
                <w:ilvl w:val="0"/>
                <w:numId w:val="30"/>
              </w:numPr>
              <w:rPr>
                <w:rFonts w:ascii="Times New Roman" w:hAnsi="Times New Roman" w:cs="Times New Roman"/>
              </w:rPr>
            </w:pPr>
            <w:r>
              <w:rPr>
                <w:rFonts w:ascii="Times New Roman" w:hAnsi="Times New Roman" w:cs="Times New Roman"/>
              </w:rPr>
              <w:t>A live rep picked up almost immediately</w:t>
            </w:r>
          </w:p>
        </w:tc>
        <w:tc>
          <w:tcPr>
            <w:tcW w:w="4463" w:type="dxa"/>
          </w:tcPr>
          <w:p w:rsidR="005B4D9D" w:rsidRPr="005579F8" w:rsidRDefault="005B4D9D" w:rsidP="005B4D9D">
            <w:pPr>
              <w:pStyle w:val="ListParagraph"/>
              <w:numPr>
                <w:ilvl w:val="0"/>
                <w:numId w:val="30"/>
              </w:numPr>
              <w:jc w:val="both"/>
              <w:rPr>
                <w:rFonts w:ascii="Times New Roman" w:hAnsi="Times New Roman" w:cs="Times New Roman"/>
              </w:rPr>
            </w:pPr>
            <w:r>
              <w:rPr>
                <w:rFonts w:ascii="Times New Roman" w:hAnsi="Times New Roman" w:cs="Times New Roman"/>
              </w:rPr>
              <w:t>I got to talk to a live rep, but I had to wait a few minutes</w:t>
            </w:r>
          </w:p>
        </w:tc>
      </w:tr>
      <w:tr w:rsidR="005B4D9D" w:rsidTr="00B365BB">
        <w:trPr>
          <w:trHeight w:val="116"/>
          <w:jc w:val="center"/>
        </w:trPr>
        <w:tc>
          <w:tcPr>
            <w:tcW w:w="4463" w:type="dxa"/>
          </w:tcPr>
          <w:p w:rsidR="005B4D9D" w:rsidRDefault="005B4D9D" w:rsidP="005B4D9D">
            <w:pPr>
              <w:pStyle w:val="ListParagraph"/>
              <w:numPr>
                <w:ilvl w:val="0"/>
                <w:numId w:val="30"/>
              </w:numPr>
              <w:rPr>
                <w:rFonts w:ascii="Times New Roman" w:hAnsi="Times New Roman" w:cs="Times New Roman"/>
              </w:rPr>
            </w:pPr>
            <w:r>
              <w:rPr>
                <w:rFonts w:ascii="Times New Roman" w:hAnsi="Times New Roman" w:cs="Times New Roman"/>
              </w:rPr>
              <w:t>I got to talk to a live rep, but only after calling several times</w:t>
            </w:r>
          </w:p>
        </w:tc>
        <w:tc>
          <w:tcPr>
            <w:tcW w:w="4463" w:type="dxa"/>
          </w:tcPr>
          <w:p w:rsidR="005B4D9D" w:rsidRPr="005B4D9D" w:rsidRDefault="005B4D9D" w:rsidP="005B4D9D">
            <w:pPr>
              <w:pStyle w:val="ListParagraph"/>
              <w:numPr>
                <w:ilvl w:val="0"/>
                <w:numId w:val="30"/>
              </w:numPr>
              <w:jc w:val="both"/>
              <w:rPr>
                <w:rFonts w:ascii="Times New Roman" w:hAnsi="Times New Roman" w:cs="Times New Roman"/>
              </w:rPr>
            </w:pPr>
            <w:r>
              <w:rPr>
                <w:rFonts w:ascii="Times New Roman" w:hAnsi="Times New Roman" w:cs="Times New Roman"/>
              </w:rPr>
              <w:t>I have never been able to contact a live rep.</w:t>
            </w:r>
          </w:p>
        </w:tc>
      </w:tr>
    </w:tbl>
    <w:p w:rsidR="005B4D9D" w:rsidRDefault="005B4D9D" w:rsidP="005B4D9D">
      <w:pPr>
        <w:pStyle w:val="ListParagraph"/>
        <w:numPr>
          <w:ilvl w:val="0"/>
          <w:numId w:val="32"/>
        </w:numPr>
        <w:rPr>
          <w:rFonts w:ascii="Times New Roman" w:hAnsi="Times New Roman" w:cs="Times New Roman"/>
        </w:rPr>
      </w:pPr>
      <w:r>
        <w:rPr>
          <w:rFonts w:ascii="Times New Roman" w:hAnsi="Times New Roman" w:cs="Times New Roman"/>
        </w:rPr>
        <w:t>How well was the call center able to address your concerns?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3"/>
      </w:tblGrid>
      <w:tr w:rsidR="005B4D9D" w:rsidTr="00B365BB">
        <w:trPr>
          <w:trHeight w:val="116"/>
          <w:jc w:val="center"/>
        </w:trPr>
        <w:tc>
          <w:tcPr>
            <w:tcW w:w="4463" w:type="dxa"/>
          </w:tcPr>
          <w:p w:rsidR="005B4D9D" w:rsidRPr="005579F8" w:rsidRDefault="005B4D9D" w:rsidP="005B4D9D">
            <w:pPr>
              <w:pStyle w:val="ListParagraph"/>
              <w:numPr>
                <w:ilvl w:val="0"/>
                <w:numId w:val="33"/>
              </w:numPr>
              <w:rPr>
                <w:rFonts w:ascii="Times New Roman" w:hAnsi="Times New Roman" w:cs="Times New Roman"/>
              </w:rPr>
            </w:pPr>
            <w:r>
              <w:rPr>
                <w:rFonts w:ascii="Times New Roman" w:hAnsi="Times New Roman" w:cs="Times New Roman"/>
              </w:rPr>
              <w:t>The rep was helpful and effective in addressing my concerns</w:t>
            </w:r>
          </w:p>
        </w:tc>
        <w:tc>
          <w:tcPr>
            <w:tcW w:w="4463" w:type="dxa"/>
          </w:tcPr>
          <w:p w:rsidR="005B4D9D" w:rsidRPr="005579F8" w:rsidRDefault="005B4D9D" w:rsidP="005B4D9D">
            <w:pPr>
              <w:pStyle w:val="ListParagraph"/>
              <w:numPr>
                <w:ilvl w:val="0"/>
                <w:numId w:val="33"/>
              </w:numPr>
              <w:jc w:val="both"/>
              <w:rPr>
                <w:rFonts w:ascii="Times New Roman" w:hAnsi="Times New Roman" w:cs="Times New Roman"/>
              </w:rPr>
            </w:pPr>
            <w:r>
              <w:rPr>
                <w:rFonts w:ascii="Times New Roman" w:hAnsi="Times New Roman" w:cs="Times New Roman"/>
              </w:rPr>
              <w:t xml:space="preserve">The rep was helpful, but we were unable to </w:t>
            </w:r>
            <w:r w:rsidR="00527D7A">
              <w:rPr>
                <w:rFonts w:ascii="Times New Roman" w:hAnsi="Times New Roman" w:cs="Times New Roman"/>
              </w:rPr>
              <w:t>fix my problem</w:t>
            </w:r>
          </w:p>
        </w:tc>
      </w:tr>
      <w:tr w:rsidR="00527D7A" w:rsidTr="00B365BB">
        <w:trPr>
          <w:trHeight w:val="116"/>
          <w:jc w:val="center"/>
        </w:trPr>
        <w:tc>
          <w:tcPr>
            <w:tcW w:w="4463" w:type="dxa"/>
          </w:tcPr>
          <w:p w:rsidR="00527D7A" w:rsidRDefault="00527D7A" w:rsidP="005B4D9D">
            <w:pPr>
              <w:pStyle w:val="ListParagraph"/>
              <w:numPr>
                <w:ilvl w:val="0"/>
                <w:numId w:val="33"/>
              </w:numPr>
              <w:rPr>
                <w:rFonts w:ascii="Times New Roman" w:hAnsi="Times New Roman" w:cs="Times New Roman"/>
              </w:rPr>
            </w:pPr>
            <w:r>
              <w:rPr>
                <w:rFonts w:ascii="Times New Roman" w:hAnsi="Times New Roman" w:cs="Times New Roman"/>
              </w:rPr>
              <w:t>The rep was not helpful at all</w:t>
            </w:r>
          </w:p>
        </w:tc>
        <w:tc>
          <w:tcPr>
            <w:tcW w:w="4463" w:type="dxa"/>
          </w:tcPr>
          <w:p w:rsidR="00527D7A" w:rsidRDefault="00527D7A" w:rsidP="005B4D9D">
            <w:pPr>
              <w:pStyle w:val="ListParagraph"/>
              <w:numPr>
                <w:ilvl w:val="0"/>
                <w:numId w:val="33"/>
              </w:numPr>
              <w:jc w:val="both"/>
              <w:rPr>
                <w:rFonts w:ascii="Times New Roman" w:hAnsi="Times New Roman" w:cs="Times New Roman"/>
              </w:rPr>
            </w:pPr>
            <w:r>
              <w:rPr>
                <w:rFonts w:ascii="Times New Roman" w:hAnsi="Times New Roman" w:cs="Times New Roman"/>
              </w:rPr>
              <w:t>I never got to speak with a rep</w:t>
            </w:r>
          </w:p>
        </w:tc>
      </w:tr>
    </w:tbl>
    <w:p w:rsidR="00795CC3" w:rsidRDefault="00795CC3" w:rsidP="00795CC3">
      <w:pPr>
        <w:rPr>
          <w:rFonts w:ascii="Times New Roman" w:hAnsi="Times New Roman" w:cs="Times New Roman"/>
        </w:rPr>
      </w:pPr>
      <w:r>
        <w:rPr>
          <w:rFonts w:ascii="Times New Roman" w:hAnsi="Times New Roman" w:cs="Times New Roman"/>
        </w:rPr>
        <w:t>(Optional) To be contacted about this survey or other services, please provide your contact information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95CC3" w:rsidTr="00671E32">
        <w:tc>
          <w:tcPr>
            <w:tcW w:w="5395" w:type="dxa"/>
          </w:tcPr>
          <w:p w:rsidR="00795CC3" w:rsidRDefault="00795CC3" w:rsidP="00671E32">
            <w:pPr>
              <w:rPr>
                <w:rFonts w:ascii="Times New Roman" w:hAnsi="Times New Roman" w:cs="Times New Roman"/>
              </w:rPr>
            </w:pPr>
            <w:r>
              <w:rPr>
                <w:rFonts w:ascii="Times New Roman" w:hAnsi="Times New Roman" w:cs="Times New Roman"/>
              </w:rPr>
              <w:t>Name:_________________________________________</w:t>
            </w:r>
          </w:p>
        </w:tc>
        <w:tc>
          <w:tcPr>
            <w:tcW w:w="5395" w:type="dxa"/>
          </w:tcPr>
          <w:p w:rsidR="00795CC3" w:rsidRDefault="00795CC3" w:rsidP="00671E32">
            <w:pPr>
              <w:rPr>
                <w:rFonts w:ascii="Times New Roman" w:hAnsi="Times New Roman" w:cs="Times New Roman"/>
              </w:rPr>
            </w:pPr>
            <w:r>
              <w:rPr>
                <w:rFonts w:ascii="Times New Roman" w:hAnsi="Times New Roman" w:cs="Times New Roman"/>
              </w:rPr>
              <w:t>Address: _______________________________________</w:t>
            </w:r>
          </w:p>
        </w:tc>
      </w:tr>
      <w:tr w:rsidR="00B03EAB" w:rsidTr="00671E32">
        <w:tc>
          <w:tcPr>
            <w:tcW w:w="5395" w:type="dxa"/>
          </w:tcPr>
          <w:p w:rsidR="00B03EAB" w:rsidRDefault="00B03EAB" w:rsidP="00671E32">
            <w:pPr>
              <w:rPr>
                <w:rFonts w:ascii="Times New Roman" w:hAnsi="Times New Roman" w:cs="Times New Roman"/>
              </w:rPr>
            </w:pPr>
            <w:r>
              <w:rPr>
                <w:rFonts w:ascii="Times New Roman" w:hAnsi="Times New Roman" w:cs="Times New Roman"/>
              </w:rPr>
              <w:t>Phone:_________________________________________</w:t>
            </w:r>
          </w:p>
        </w:tc>
        <w:tc>
          <w:tcPr>
            <w:tcW w:w="5395" w:type="dxa"/>
          </w:tcPr>
          <w:p w:rsidR="00B03EAB" w:rsidRDefault="00B03EAB" w:rsidP="00671E32">
            <w:pPr>
              <w:rPr>
                <w:rFonts w:ascii="Times New Roman" w:hAnsi="Times New Roman" w:cs="Times New Roman"/>
              </w:rPr>
            </w:pPr>
            <w:r>
              <w:rPr>
                <w:rFonts w:ascii="Times New Roman" w:hAnsi="Times New Roman" w:cs="Times New Roman"/>
              </w:rPr>
              <w:t>Email:    _______________________________________</w:t>
            </w:r>
          </w:p>
        </w:tc>
      </w:tr>
      <w:tr w:rsidR="00B03EAB" w:rsidTr="00671E32">
        <w:tc>
          <w:tcPr>
            <w:tcW w:w="5395" w:type="dxa"/>
          </w:tcPr>
          <w:p w:rsidR="00B03EAB" w:rsidRDefault="00B03EAB" w:rsidP="00671E32">
            <w:pPr>
              <w:rPr>
                <w:rFonts w:ascii="Times New Roman" w:hAnsi="Times New Roman" w:cs="Times New Roman"/>
              </w:rPr>
            </w:pPr>
            <w:r>
              <w:rPr>
                <w:rFonts w:ascii="Times New Roman" w:hAnsi="Times New Roman" w:cs="Times New Roman"/>
              </w:rPr>
              <w:t>Please write additional comments below:</w:t>
            </w:r>
          </w:p>
        </w:tc>
        <w:tc>
          <w:tcPr>
            <w:tcW w:w="5395" w:type="dxa"/>
          </w:tcPr>
          <w:p w:rsidR="00B03EAB" w:rsidRDefault="00B03EAB" w:rsidP="00671E32">
            <w:pPr>
              <w:rPr>
                <w:rFonts w:ascii="Times New Roman" w:hAnsi="Times New Roman" w:cs="Times New Roman"/>
              </w:rPr>
            </w:pPr>
          </w:p>
        </w:tc>
      </w:tr>
    </w:tbl>
    <w:p w:rsidR="00795CC3" w:rsidRPr="002818EF" w:rsidRDefault="00B03EAB" w:rsidP="00B03EAB">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w:t>
      </w:r>
    </w:p>
    <w:sectPr w:rsidR="00795CC3" w:rsidRPr="002818EF" w:rsidSect="005579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3041"/>
    <w:multiLevelType w:val="hybridMultilevel"/>
    <w:tmpl w:val="DBB09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F0FC8"/>
    <w:multiLevelType w:val="hybridMultilevel"/>
    <w:tmpl w:val="5E461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30989"/>
    <w:multiLevelType w:val="hybridMultilevel"/>
    <w:tmpl w:val="E4308E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764FE3"/>
    <w:multiLevelType w:val="hybridMultilevel"/>
    <w:tmpl w:val="19461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74309"/>
    <w:multiLevelType w:val="hybridMultilevel"/>
    <w:tmpl w:val="3916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D2409"/>
    <w:multiLevelType w:val="hybridMultilevel"/>
    <w:tmpl w:val="B964E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27FB8"/>
    <w:multiLevelType w:val="hybridMultilevel"/>
    <w:tmpl w:val="E32A8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56123"/>
    <w:multiLevelType w:val="hybridMultilevel"/>
    <w:tmpl w:val="502C1970"/>
    <w:lvl w:ilvl="0" w:tplc="B53C2D6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205B6"/>
    <w:multiLevelType w:val="hybridMultilevel"/>
    <w:tmpl w:val="5DC26700"/>
    <w:lvl w:ilvl="0" w:tplc="D416FC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75785"/>
    <w:multiLevelType w:val="hybridMultilevel"/>
    <w:tmpl w:val="585A0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E41EE"/>
    <w:multiLevelType w:val="hybridMultilevel"/>
    <w:tmpl w:val="29D09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F3998"/>
    <w:multiLevelType w:val="hybridMultilevel"/>
    <w:tmpl w:val="6462931E"/>
    <w:lvl w:ilvl="0" w:tplc="60AAC93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D3E5B"/>
    <w:multiLevelType w:val="hybridMultilevel"/>
    <w:tmpl w:val="CE0EA4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CB4F95"/>
    <w:multiLevelType w:val="hybridMultilevel"/>
    <w:tmpl w:val="101C8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C27D6"/>
    <w:multiLevelType w:val="hybridMultilevel"/>
    <w:tmpl w:val="23B8C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4626BA"/>
    <w:multiLevelType w:val="hybridMultilevel"/>
    <w:tmpl w:val="DECE4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012AC9"/>
    <w:multiLevelType w:val="hybridMultilevel"/>
    <w:tmpl w:val="790AE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C6148"/>
    <w:multiLevelType w:val="hybridMultilevel"/>
    <w:tmpl w:val="101C8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416CD"/>
    <w:multiLevelType w:val="hybridMultilevel"/>
    <w:tmpl w:val="F28EF202"/>
    <w:lvl w:ilvl="0" w:tplc="A1A81CA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E33408"/>
    <w:multiLevelType w:val="hybridMultilevel"/>
    <w:tmpl w:val="7114705C"/>
    <w:lvl w:ilvl="0" w:tplc="7BF28A3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FF2666"/>
    <w:multiLevelType w:val="hybridMultilevel"/>
    <w:tmpl w:val="4C446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EB6136"/>
    <w:multiLevelType w:val="hybridMultilevel"/>
    <w:tmpl w:val="DBB09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7E4272"/>
    <w:multiLevelType w:val="hybridMultilevel"/>
    <w:tmpl w:val="CF30D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12B7A26"/>
    <w:multiLevelType w:val="hybridMultilevel"/>
    <w:tmpl w:val="790AE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9556BE"/>
    <w:multiLevelType w:val="hybridMultilevel"/>
    <w:tmpl w:val="C51C4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41C84"/>
    <w:multiLevelType w:val="hybridMultilevel"/>
    <w:tmpl w:val="738E7E6A"/>
    <w:lvl w:ilvl="0" w:tplc="547ED7D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E00D13"/>
    <w:multiLevelType w:val="hybridMultilevel"/>
    <w:tmpl w:val="4DCCE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F469E3"/>
    <w:multiLevelType w:val="hybridMultilevel"/>
    <w:tmpl w:val="CAA0D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81869"/>
    <w:multiLevelType w:val="hybridMultilevel"/>
    <w:tmpl w:val="C79AE9CC"/>
    <w:lvl w:ilvl="0" w:tplc="C68C73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15380"/>
    <w:multiLevelType w:val="hybridMultilevel"/>
    <w:tmpl w:val="2CDEBEA8"/>
    <w:lvl w:ilvl="0" w:tplc="7718657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D68DD"/>
    <w:multiLevelType w:val="hybridMultilevel"/>
    <w:tmpl w:val="5D0C25C6"/>
    <w:lvl w:ilvl="0" w:tplc="741E3FBE">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F237A0"/>
    <w:multiLevelType w:val="hybridMultilevel"/>
    <w:tmpl w:val="C79AE9CC"/>
    <w:lvl w:ilvl="0" w:tplc="C68C73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B2246"/>
    <w:multiLevelType w:val="hybridMultilevel"/>
    <w:tmpl w:val="2D56C48C"/>
    <w:lvl w:ilvl="0" w:tplc="F3A2567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4F6A7B"/>
    <w:multiLevelType w:val="hybridMultilevel"/>
    <w:tmpl w:val="D9A8A6AE"/>
    <w:lvl w:ilvl="0" w:tplc="D416FC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46C73"/>
    <w:multiLevelType w:val="hybridMultilevel"/>
    <w:tmpl w:val="72E64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82AE4"/>
    <w:multiLevelType w:val="hybridMultilevel"/>
    <w:tmpl w:val="3264A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4F5A24"/>
    <w:multiLevelType w:val="hybridMultilevel"/>
    <w:tmpl w:val="5C9891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756E68"/>
    <w:multiLevelType w:val="hybridMultilevel"/>
    <w:tmpl w:val="436CF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9"/>
  </w:num>
  <w:num w:numId="3">
    <w:abstractNumId w:val="5"/>
  </w:num>
  <w:num w:numId="4">
    <w:abstractNumId w:val="20"/>
  </w:num>
  <w:num w:numId="5">
    <w:abstractNumId w:val="36"/>
  </w:num>
  <w:num w:numId="6">
    <w:abstractNumId w:val="7"/>
  </w:num>
  <w:num w:numId="7">
    <w:abstractNumId w:val="9"/>
  </w:num>
  <w:num w:numId="8">
    <w:abstractNumId w:val="4"/>
  </w:num>
  <w:num w:numId="9">
    <w:abstractNumId w:val="29"/>
  </w:num>
  <w:num w:numId="10">
    <w:abstractNumId w:val="21"/>
  </w:num>
  <w:num w:numId="11">
    <w:abstractNumId w:val="26"/>
  </w:num>
  <w:num w:numId="12">
    <w:abstractNumId w:val="34"/>
  </w:num>
  <w:num w:numId="13">
    <w:abstractNumId w:val="37"/>
  </w:num>
  <w:num w:numId="14">
    <w:abstractNumId w:val="3"/>
  </w:num>
  <w:num w:numId="15">
    <w:abstractNumId w:val="2"/>
  </w:num>
  <w:num w:numId="16">
    <w:abstractNumId w:val="1"/>
  </w:num>
  <w:num w:numId="17">
    <w:abstractNumId w:val="35"/>
  </w:num>
  <w:num w:numId="18">
    <w:abstractNumId w:val="24"/>
  </w:num>
  <w:num w:numId="19">
    <w:abstractNumId w:val="25"/>
  </w:num>
  <w:num w:numId="20">
    <w:abstractNumId w:val="14"/>
  </w:num>
  <w:num w:numId="21">
    <w:abstractNumId w:val="13"/>
  </w:num>
  <w:num w:numId="22">
    <w:abstractNumId w:val="15"/>
  </w:num>
  <w:num w:numId="23">
    <w:abstractNumId w:val="30"/>
  </w:num>
  <w:num w:numId="24">
    <w:abstractNumId w:val="23"/>
  </w:num>
  <w:num w:numId="25">
    <w:abstractNumId w:val="31"/>
  </w:num>
  <w:num w:numId="26">
    <w:abstractNumId w:val="33"/>
  </w:num>
  <w:num w:numId="27">
    <w:abstractNumId w:val="18"/>
  </w:num>
  <w:num w:numId="28">
    <w:abstractNumId w:val="28"/>
  </w:num>
  <w:num w:numId="29">
    <w:abstractNumId w:val="11"/>
  </w:num>
  <w:num w:numId="30">
    <w:abstractNumId w:val="6"/>
  </w:num>
  <w:num w:numId="31">
    <w:abstractNumId w:val="8"/>
  </w:num>
  <w:num w:numId="32">
    <w:abstractNumId w:val="32"/>
  </w:num>
  <w:num w:numId="33">
    <w:abstractNumId w:val="16"/>
  </w:num>
  <w:num w:numId="34">
    <w:abstractNumId w:val="12"/>
  </w:num>
  <w:num w:numId="35">
    <w:abstractNumId w:val="10"/>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F8"/>
    <w:rsid w:val="000D4CF4"/>
    <w:rsid w:val="002818EF"/>
    <w:rsid w:val="002B0401"/>
    <w:rsid w:val="00527D7A"/>
    <w:rsid w:val="005579F8"/>
    <w:rsid w:val="00590338"/>
    <w:rsid w:val="005B4D9D"/>
    <w:rsid w:val="00631136"/>
    <w:rsid w:val="0076629C"/>
    <w:rsid w:val="00795CC3"/>
    <w:rsid w:val="007E000D"/>
    <w:rsid w:val="00A515C2"/>
    <w:rsid w:val="00B03EAB"/>
    <w:rsid w:val="00B76418"/>
    <w:rsid w:val="00B83E65"/>
    <w:rsid w:val="00ED02C4"/>
    <w:rsid w:val="00F9033B"/>
    <w:rsid w:val="00FC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7A66"/>
  <w15:docId w15:val="{734D5ACA-6421-423F-ABF0-7BF404E0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9F8"/>
    <w:pPr>
      <w:ind w:left="720"/>
      <w:contextualSpacing/>
    </w:pPr>
  </w:style>
  <w:style w:type="paragraph" w:styleId="BalloonText">
    <w:name w:val="Balloon Text"/>
    <w:basedOn w:val="Normal"/>
    <w:link w:val="BalloonTextChar"/>
    <w:uiPriority w:val="99"/>
    <w:semiHidden/>
    <w:unhideWhenUsed/>
    <w:rsid w:val="005B4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D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388864">
      <w:bodyDiv w:val="1"/>
      <w:marLeft w:val="0"/>
      <w:marRight w:val="0"/>
      <w:marTop w:val="0"/>
      <w:marBottom w:val="0"/>
      <w:divBdr>
        <w:top w:val="none" w:sz="0" w:space="0" w:color="auto"/>
        <w:left w:val="none" w:sz="0" w:space="0" w:color="auto"/>
        <w:bottom w:val="none" w:sz="0" w:space="0" w:color="auto"/>
        <w:right w:val="none" w:sz="0" w:space="0" w:color="auto"/>
      </w:divBdr>
    </w:div>
    <w:div w:id="1059473021">
      <w:bodyDiv w:val="1"/>
      <w:marLeft w:val="0"/>
      <w:marRight w:val="0"/>
      <w:marTop w:val="0"/>
      <w:marBottom w:val="0"/>
      <w:divBdr>
        <w:top w:val="none" w:sz="0" w:space="0" w:color="auto"/>
        <w:left w:val="none" w:sz="0" w:space="0" w:color="auto"/>
        <w:bottom w:val="none" w:sz="0" w:space="0" w:color="auto"/>
        <w:right w:val="none" w:sz="0" w:space="0" w:color="auto"/>
      </w:divBdr>
    </w:div>
    <w:div w:id="1595282764">
      <w:bodyDiv w:val="1"/>
      <w:marLeft w:val="0"/>
      <w:marRight w:val="0"/>
      <w:marTop w:val="0"/>
      <w:marBottom w:val="0"/>
      <w:divBdr>
        <w:top w:val="none" w:sz="0" w:space="0" w:color="auto"/>
        <w:left w:val="none" w:sz="0" w:space="0" w:color="auto"/>
        <w:bottom w:val="none" w:sz="0" w:space="0" w:color="auto"/>
        <w:right w:val="none" w:sz="0" w:space="0" w:color="auto"/>
      </w:divBdr>
    </w:div>
    <w:div w:id="178415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odell</dc:creator>
  <cp:lastModifiedBy>Billy Morgan</cp:lastModifiedBy>
  <cp:revision>7</cp:revision>
  <dcterms:created xsi:type="dcterms:W3CDTF">2017-12-07T21:17:00Z</dcterms:created>
  <dcterms:modified xsi:type="dcterms:W3CDTF">2018-03-21T15:06:00Z</dcterms:modified>
</cp:coreProperties>
</file>